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07796" w14:textId="60DAA91B" w:rsidR="008210A8" w:rsidRPr="008210A8" w:rsidRDefault="008210A8" w:rsidP="008210A8">
      <w:pPr>
        <w:spacing w:after="0" w:line="288" w:lineRule="auto"/>
        <w:jc w:val="right"/>
        <w:rPr>
          <w:rFonts w:ascii="Times New Roman" w:hAnsi="Times New Roman" w:cs="Times New Roman"/>
          <w:color w:val="000000" w:themeColor="text1"/>
        </w:rPr>
      </w:pPr>
      <w:r w:rsidRPr="008210A8">
        <w:rPr>
          <w:rFonts w:ascii="Times New Roman" w:hAnsi="Times New Roman" w:cs="Times New Roman"/>
          <w:color w:val="000000" w:themeColor="text1"/>
        </w:rPr>
        <w:t>Załącznik nr 5 do SIWZ</w:t>
      </w:r>
    </w:p>
    <w:p w14:paraId="3B314572" w14:textId="4897D2B7" w:rsidR="0028156E" w:rsidRPr="007F4C1E" w:rsidRDefault="004764D6" w:rsidP="0028156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1E">
        <w:rPr>
          <w:rFonts w:ascii="Times New Roman" w:hAnsi="Times New Roman" w:cs="Times New Roman"/>
          <w:b/>
          <w:color w:val="000000" w:themeColor="text1"/>
        </w:rPr>
        <w:t>WYKAZ OSÓB</w:t>
      </w:r>
      <w:r w:rsidRPr="007F4C1E">
        <w:rPr>
          <w:rStyle w:val="Odwoanieprzypisudolnego"/>
          <w:rFonts w:ascii="Times New Roman" w:hAnsi="Times New Roman" w:cs="Times New Roman"/>
          <w:b/>
          <w:color w:val="000000" w:themeColor="text1"/>
        </w:rPr>
        <w:footnoteReference w:id="1"/>
      </w:r>
    </w:p>
    <w:p w14:paraId="6C41FE14" w14:textId="77777777" w:rsidR="0028156E" w:rsidRPr="007F4C1E" w:rsidRDefault="0028156E" w:rsidP="0028156E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7F4C1E">
        <w:rPr>
          <w:rFonts w:ascii="Times New Roman" w:hAnsi="Times New Roman" w:cs="Times New Roman"/>
        </w:rPr>
        <w:t>(w celu potwierdzenia spełniania warunku udziału w postępowaniu)</w:t>
      </w:r>
    </w:p>
    <w:p w14:paraId="659ACEDC" w14:textId="77777777" w:rsidR="0028156E" w:rsidRPr="007F4C1E" w:rsidRDefault="0028156E" w:rsidP="004D3EFB">
      <w:pPr>
        <w:spacing w:after="0" w:line="240" w:lineRule="auto"/>
        <w:ind w:right="8475"/>
        <w:rPr>
          <w:rFonts w:ascii="Times New Roman" w:hAnsi="Times New Roman" w:cs="Times New Roman"/>
        </w:rPr>
      </w:pPr>
    </w:p>
    <w:p w14:paraId="7EFEAEF3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hAnsi="Times New Roman" w:cs="Times New Roman"/>
        </w:rPr>
      </w:pPr>
    </w:p>
    <w:p w14:paraId="0B8AA91A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eastAsia="Times New Roman" w:hAnsi="Times New Roman" w:cs="Times New Roman"/>
          <w:i/>
          <w:iCs/>
        </w:rPr>
      </w:pPr>
      <w:r w:rsidRPr="007F4C1E">
        <w:rPr>
          <w:rFonts w:ascii="Times New Roman" w:eastAsia="Times New Roman" w:hAnsi="Times New Roman" w:cs="Times New Roman"/>
          <w:i/>
          <w:iCs/>
        </w:rPr>
        <w:t>. . . . . . . . . . . . . . . . . . . . . . . . . . . . . . . . . .</w:t>
      </w:r>
    </w:p>
    <w:p w14:paraId="6185F1A2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>Pieczęć Wykonawcy lub pieczęci Wykonawców</w:t>
      </w:r>
    </w:p>
    <w:p w14:paraId="6A93AD9D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>wspólnie występujących w postępowaniu</w:t>
      </w:r>
    </w:p>
    <w:p w14:paraId="3E78511A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2268"/>
        <w:gridCol w:w="2268"/>
        <w:gridCol w:w="6237"/>
        <w:gridCol w:w="4548"/>
      </w:tblGrid>
      <w:tr w:rsidR="0010255E" w:rsidRPr="007F4C1E" w14:paraId="10106F9E" w14:textId="77777777" w:rsidTr="00F83C32">
        <w:trPr>
          <w:jc w:val="center"/>
        </w:trPr>
        <w:tc>
          <w:tcPr>
            <w:tcW w:w="699" w:type="dxa"/>
            <w:vAlign w:val="center"/>
          </w:tcPr>
          <w:p w14:paraId="28CC2FF5" w14:textId="77777777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p.</w:t>
            </w:r>
          </w:p>
        </w:tc>
        <w:tc>
          <w:tcPr>
            <w:tcW w:w="2268" w:type="dxa"/>
            <w:vAlign w:val="center"/>
          </w:tcPr>
          <w:p w14:paraId="64738A8C" w14:textId="0E6240C8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 w:rsidR="004D3EFB">
              <w:rPr>
                <w:rFonts w:ascii="Times New Roman" w:hAnsi="Times New Roman" w:cs="Times New Roman"/>
                <w:sz w:val="20"/>
                <w:szCs w:val="20"/>
              </w:rPr>
              <w:t>, podstawa do dysponowania</w:t>
            </w:r>
          </w:p>
        </w:tc>
        <w:tc>
          <w:tcPr>
            <w:tcW w:w="2268" w:type="dxa"/>
            <w:vAlign w:val="center"/>
          </w:tcPr>
          <w:p w14:paraId="4CDF1B92" w14:textId="7E7B8A3F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FUNKCJA</w:t>
            </w:r>
          </w:p>
          <w:p w14:paraId="3C5897DB" w14:textId="6DFF1BE8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zgodnie z warunkiem udziału w postępowaniu</w:t>
            </w:r>
          </w:p>
        </w:tc>
        <w:tc>
          <w:tcPr>
            <w:tcW w:w="6237" w:type="dxa"/>
          </w:tcPr>
          <w:p w14:paraId="5F3F0E60" w14:textId="43314E42" w:rsidR="0010255E" w:rsidRPr="007F4C1E" w:rsidRDefault="0010255E" w:rsidP="004D3EFB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Wymagania do osoby</w:t>
            </w:r>
          </w:p>
        </w:tc>
        <w:tc>
          <w:tcPr>
            <w:tcW w:w="4548" w:type="dxa"/>
            <w:vAlign w:val="center"/>
          </w:tcPr>
          <w:p w14:paraId="66909F5F" w14:textId="77777777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Potwierdzenie wymagań</w:t>
            </w:r>
          </w:p>
          <w:p w14:paraId="48A472F1" w14:textId="6FD480B7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C32" w:rsidRPr="007F4C1E" w14:paraId="631BA0E7" w14:textId="77777777" w:rsidTr="00F83C32">
        <w:trPr>
          <w:trHeight w:val="455"/>
          <w:jc w:val="center"/>
        </w:trPr>
        <w:tc>
          <w:tcPr>
            <w:tcW w:w="699" w:type="dxa"/>
            <w:vMerge w:val="restart"/>
            <w:vAlign w:val="center"/>
          </w:tcPr>
          <w:p w14:paraId="1F012619" w14:textId="77C57465" w:rsidR="00F83C32" w:rsidRPr="007F4C1E" w:rsidRDefault="00A469B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14:paraId="48489206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C051F3B" w14:textId="292437B3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Kierownik Budowy – Kierownik robót budowlanych</w:t>
            </w:r>
          </w:p>
        </w:tc>
        <w:tc>
          <w:tcPr>
            <w:tcW w:w="6237" w:type="dxa"/>
          </w:tcPr>
          <w:p w14:paraId="1B8C0DD3" w14:textId="13A34114" w:rsidR="00F83C32" w:rsidRPr="007F4C1E" w:rsidRDefault="00F83C32" w:rsidP="00F83C32">
            <w:pPr>
              <w:pStyle w:val="Tekstpodstawowy"/>
              <w:tabs>
                <w:tab w:val="left" w:pos="284"/>
                <w:tab w:val="left" w:pos="1134"/>
              </w:tabs>
              <w:spacing w:before="80" w:after="80" w:line="264" w:lineRule="auto"/>
              <w:rPr>
                <w:color w:val="000000" w:themeColor="text1"/>
                <w:sz w:val="19"/>
                <w:szCs w:val="19"/>
              </w:rPr>
            </w:pPr>
            <w:r w:rsidRPr="007F4C1E">
              <w:rPr>
                <w:bCs/>
                <w:color w:val="000000" w:themeColor="text1"/>
                <w:sz w:val="19"/>
                <w:szCs w:val="19"/>
              </w:rPr>
              <w:t xml:space="preserve">Posiadająca </w:t>
            </w:r>
            <w:r w:rsidRPr="007F4C1E">
              <w:rPr>
                <w:color w:val="000000" w:themeColor="text1"/>
                <w:sz w:val="19"/>
                <w:szCs w:val="19"/>
              </w:rPr>
              <w:t xml:space="preserve">uprawnienia budowlane** </w:t>
            </w:r>
            <w:r w:rsidRPr="007F4C1E">
              <w:rPr>
                <w:color w:val="000000" w:themeColor="text1"/>
                <w:sz w:val="19"/>
                <w:szCs w:val="19"/>
                <w:lang w:eastAsia="ar-SA"/>
              </w:rPr>
              <w:t xml:space="preserve">do </w:t>
            </w:r>
            <w:r w:rsidRPr="007F4C1E">
              <w:rPr>
                <w:color w:val="000000" w:themeColor="text1"/>
                <w:sz w:val="19"/>
                <w:szCs w:val="19"/>
              </w:rPr>
              <w:t>kierowania robotami budowlanymi bez ograniczeń w specjalności konstrukcyjno-budowlanej, niezbędne do realizacji zamówienia, lub odpowiadające im ważne uprawnienia budowlane, które zostały wydane na podstawie wcześniej obowiązujących przepisów prawa lub równoważne,</w:t>
            </w:r>
          </w:p>
        </w:tc>
        <w:tc>
          <w:tcPr>
            <w:tcW w:w="4548" w:type="dxa"/>
            <w:vAlign w:val="center"/>
          </w:tcPr>
          <w:p w14:paraId="1028833F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7D3FB3B7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Nr uprawnień:</w:t>
            </w:r>
          </w:p>
          <w:p w14:paraId="7CDDC6AC" w14:textId="0FDE7DA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……………………………………………..</w:t>
            </w:r>
          </w:p>
        </w:tc>
      </w:tr>
      <w:tr w:rsidR="00F83C32" w:rsidRPr="007F4C1E" w14:paraId="09D6BDFD" w14:textId="77777777" w:rsidTr="00F83C32">
        <w:trPr>
          <w:trHeight w:val="455"/>
          <w:jc w:val="center"/>
        </w:trPr>
        <w:tc>
          <w:tcPr>
            <w:tcW w:w="699" w:type="dxa"/>
            <w:vMerge/>
            <w:vAlign w:val="center"/>
          </w:tcPr>
          <w:p w14:paraId="159C26A9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3F5BF071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2283D59F" w14:textId="2316DE54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6237" w:type="dxa"/>
          </w:tcPr>
          <w:p w14:paraId="36A6FF64" w14:textId="3F5935B1" w:rsidR="00F83C32" w:rsidRPr="007F4C1E" w:rsidRDefault="00E602A7" w:rsidP="00E602A7">
            <w:pPr>
              <w:pStyle w:val="Tekstpodstawowy"/>
              <w:tabs>
                <w:tab w:val="left" w:pos="284"/>
                <w:tab w:val="left" w:pos="1134"/>
              </w:tabs>
              <w:spacing w:before="80" w:after="80" w:line="264" w:lineRule="auto"/>
              <w:rPr>
                <w:bCs/>
                <w:color w:val="000000" w:themeColor="text1"/>
                <w:sz w:val="19"/>
                <w:szCs w:val="19"/>
              </w:rPr>
            </w:pPr>
            <w:r w:rsidRPr="007F4C1E">
              <w:rPr>
                <w:color w:val="000000" w:themeColor="text1"/>
                <w:sz w:val="19"/>
                <w:szCs w:val="19"/>
              </w:rPr>
              <w:t xml:space="preserve">posiadającą doświadczenie polegające na pełnieniu funkcji kierownika budowy przy </w:t>
            </w:r>
            <w:r w:rsidRPr="007F4C1E">
              <w:rPr>
                <w:bCs/>
                <w:color w:val="000000" w:themeColor="text1"/>
                <w:sz w:val="19"/>
                <w:szCs w:val="19"/>
              </w:rPr>
              <w:t>remoncie / renowacji / przebudowie / rewitalizacji</w:t>
            </w:r>
            <w:r w:rsidRPr="007F4C1E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4548" w:type="dxa"/>
            <w:vAlign w:val="center"/>
          </w:tcPr>
          <w:p w14:paraId="3FA075DF" w14:textId="7FACF22B" w:rsidR="00F83C32" w:rsidRPr="007F4C1E" w:rsidRDefault="00F83C32" w:rsidP="004B6181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</w:tc>
      </w:tr>
      <w:tr w:rsidR="00F83C32" w:rsidRPr="007F4C1E" w14:paraId="32D330D7" w14:textId="77777777" w:rsidTr="00F83C32">
        <w:trPr>
          <w:trHeight w:val="455"/>
          <w:jc w:val="center"/>
        </w:trPr>
        <w:tc>
          <w:tcPr>
            <w:tcW w:w="699" w:type="dxa"/>
            <w:vMerge w:val="restart"/>
            <w:vAlign w:val="center"/>
          </w:tcPr>
          <w:p w14:paraId="6F5E9968" w14:textId="7F366451" w:rsidR="00F83C32" w:rsidRPr="007F4C1E" w:rsidRDefault="00A469B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2.</w:t>
            </w:r>
          </w:p>
        </w:tc>
        <w:tc>
          <w:tcPr>
            <w:tcW w:w="2268" w:type="dxa"/>
            <w:vMerge w:val="restart"/>
            <w:vAlign w:val="center"/>
          </w:tcPr>
          <w:p w14:paraId="4E777B47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EEB79F5" w14:textId="35437DD6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Kierownik robót sanitarnych</w:t>
            </w:r>
          </w:p>
        </w:tc>
        <w:tc>
          <w:tcPr>
            <w:tcW w:w="6237" w:type="dxa"/>
          </w:tcPr>
          <w:p w14:paraId="4AB25DE8" w14:textId="2F6D6AB4" w:rsidR="00F83C32" w:rsidRPr="007F4C1E" w:rsidRDefault="00F83C32" w:rsidP="00F83C32">
            <w:pPr>
              <w:pStyle w:val="Tekstpodstawowy"/>
              <w:tabs>
                <w:tab w:val="left" w:pos="1134"/>
              </w:tabs>
              <w:spacing w:before="80" w:after="80" w:line="264" w:lineRule="auto"/>
              <w:rPr>
                <w:color w:val="000000" w:themeColor="text1"/>
                <w:sz w:val="19"/>
                <w:szCs w:val="19"/>
              </w:rPr>
            </w:pPr>
            <w:r w:rsidRPr="007F4C1E">
              <w:rPr>
                <w:bCs/>
                <w:color w:val="000000" w:themeColor="text1"/>
                <w:sz w:val="19"/>
                <w:szCs w:val="19"/>
              </w:rPr>
              <w:t>Posiadająca</w:t>
            </w:r>
            <w:r w:rsidRPr="007F4C1E">
              <w:rPr>
                <w:color w:val="000000" w:themeColor="text1"/>
                <w:sz w:val="19"/>
                <w:szCs w:val="19"/>
              </w:rPr>
              <w:t xml:space="preserve"> uprawnienia budowlane** do kierowania robotami budowlanymi bez ograniczeń w specjalności instalacyjnej w zakresie sieci, instalacji i urządzeń cieplnych, wentylacyjnych, gazowych, wodociągowych i kanalizacyjnych, niezbędne do realizacji zamówienia, lub odpowiadające im ważne uprawnienia budowlane, które zostały wydane na podstawie wcześniej obowiązujących przepisów prawa lub równoważne,</w:t>
            </w:r>
          </w:p>
        </w:tc>
        <w:tc>
          <w:tcPr>
            <w:tcW w:w="4548" w:type="dxa"/>
            <w:vAlign w:val="center"/>
          </w:tcPr>
          <w:p w14:paraId="5213680B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4D8B492F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Nr uprawnień:</w:t>
            </w:r>
          </w:p>
          <w:p w14:paraId="0A0D145F" w14:textId="73836C15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……………………………………………..</w:t>
            </w:r>
          </w:p>
        </w:tc>
      </w:tr>
      <w:tr w:rsidR="00F83C32" w:rsidRPr="007F4C1E" w14:paraId="4869D08A" w14:textId="77777777" w:rsidTr="00F83C32">
        <w:trPr>
          <w:trHeight w:val="454"/>
          <w:jc w:val="center"/>
        </w:trPr>
        <w:tc>
          <w:tcPr>
            <w:tcW w:w="699" w:type="dxa"/>
            <w:vMerge/>
            <w:vAlign w:val="center"/>
          </w:tcPr>
          <w:p w14:paraId="6B058803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083E58FB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4E3FC81C" w14:textId="58C13C9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6237" w:type="dxa"/>
          </w:tcPr>
          <w:p w14:paraId="7FECBF19" w14:textId="3C0835C1" w:rsidR="00F83C32" w:rsidRPr="007F4C1E" w:rsidRDefault="00F83C32" w:rsidP="00F83C32">
            <w:pPr>
              <w:spacing w:before="80" w:after="80" w:line="264" w:lineRule="auto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Posiadająca doświadczenie polegające na pełnieniu funkcji kierownika robót w swojej specjalności lub kierownika budowy;</w:t>
            </w:r>
          </w:p>
        </w:tc>
        <w:tc>
          <w:tcPr>
            <w:tcW w:w="4548" w:type="dxa"/>
            <w:vAlign w:val="center"/>
          </w:tcPr>
          <w:p w14:paraId="2D0C3569" w14:textId="4398F7C1" w:rsidR="00F83C32" w:rsidRPr="004B6181" w:rsidRDefault="00F83C32" w:rsidP="004B6181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</w:tc>
      </w:tr>
      <w:tr w:rsidR="00F83C32" w:rsidRPr="007F4C1E" w14:paraId="6B6F3CD6" w14:textId="77777777" w:rsidTr="00F83C32">
        <w:trPr>
          <w:trHeight w:val="455"/>
          <w:jc w:val="center"/>
        </w:trPr>
        <w:tc>
          <w:tcPr>
            <w:tcW w:w="699" w:type="dxa"/>
            <w:vMerge w:val="restart"/>
            <w:vAlign w:val="center"/>
          </w:tcPr>
          <w:p w14:paraId="1E721E58" w14:textId="5188C9B0" w:rsidR="00F83C32" w:rsidRPr="007F4C1E" w:rsidRDefault="00A469B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3.</w:t>
            </w:r>
          </w:p>
        </w:tc>
        <w:tc>
          <w:tcPr>
            <w:tcW w:w="2268" w:type="dxa"/>
            <w:vMerge w:val="restart"/>
            <w:vAlign w:val="center"/>
          </w:tcPr>
          <w:p w14:paraId="1CD665F5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6445D15" w14:textId="09473864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Kierownik robót elektrycznych</w:t>
            </w:r>
          </w:p>
        </w:tc>
        <w:tc>
          <w:tcPr>
            <w:tcW w:w="6237" w:type="dxa"/>
          </w:tcPr>
          <w:p w14:paraId="17B3DCB4" w14:textId="5C7FD724" w:rsidR="00F83C32" w:rsidRPr="007F4C1E" w:rsidRDefault="00F83C32" w:rsidP="00F83C32">
            <w:pPr>
              <w:pStyle w:val="Tekstpodstawowy"/>
              <w:tabs>
                <w:tab w:val="left" w:pos="1134"/>
              </w:tabs>
              <w:spacing w:before="80" w:after="80" w:line="264" w:lineRule="auto"/>
              <w:rPr>
                <w:color w:val="000000" w:themeColor="text1"/>
                <w:sz w:val="19"/>
                <w:szCs w:val="19"/>
              </w:rPr>
            </w:pPr>
            <w:r w:rsidRPr="007F4C1E">
              <w:rPr>
                <w:bCs/>
                <w:color w:val="000000" w:themeColor="text1"/>
                <w:sz w:val="19"/>
                <w:szCs w:val="19"/>
              </w:rPr>
              <w:t>Posiadająca</w:t>
            </w:r>
            <w:r w:rsidRPr="007F4C1E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7F4C1E">
              <w:rPr>
                <w:color w:val="000000" w:themeColor="text1"/>
                <w:sz w:val="19"/>
                <w:szCs w:val="19"/>
              </w:rPr>
              <w:t xml:space="preserve">uprawnienia budowlane** do kierowania robotami budowlanymi bez ograniczeń w specjalności instalacyjnej w zakresie sieci, instalacji i urządzeń elektrycznych i elektroenergetycznych, niezbędne do realizacji zamówienia, lub odpowiadające im ważne uprawnienia budowlane, które </w:t>
            </w:r>
            <w:r w:rsidRPr="007F4C1E">
              <w:rPr>
                <w:color w:val="000000" w:themeColor="text1"/>
                <w:sz w:val="19"/>
                <w:szCs w:val="19"/>
              </w:rPr>
              <w:lastRenderedPageBreak/>
              <w:t>zostały wydane na podstawie wcześniej obowiązujących przepisów prawa lub równoważne,</w:t>
            </w:r>
          </w:p>
        </w:tc>
        <w:tc>
          <w:tcPr>
            <w:tcW w:w="4548" w:type="dxa"/>
            <w:vAlign w:val="center"/>
          </w:tcPr>
          <w:p w14:paraId="5C8BF6EE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>Spełnia / nie spełnia*</w:t>
            </w:r>
          </w:p>
          <w:p w14:paraId="008CF855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Nr uprawnień:</w:t>
            </w:r>
          </w:p>
          <w:p w14:paraId="5866664B" w14:textId="3B1F8FA0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……………………………………………..</w:t>
            </w:r>
          </w:p>
        </w:tc>
      </w:tr>
      <w:tr w:rsidR="00F83C32" w:rsidRPr="007F4C1E" w14:paraId="3098AF81" w14:textId="77777777" w:rsidTr="00F83C32">
        <w:trPr>
          <w:trHeight w:val="454"/>
          <w:jc w:val="center"/>
        </w:trPr>
        <w:tc>
          <w:tcPr>
            <w:tcW w:w="699" w:type="dxa"/>
            <w:vMerge/>
            <w:vAlign w:val="center"/>
          </w:tcPr>
          <w:p w14:paraId="257DC5AB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1A2AEA0E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6515088F" w14:textId="68121E8D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6237" w:type="dxa"/>
          </w:tcPr>
          <w:p w14:paraId="72F6552D" w14:textId="39EBC887" w:rsidR="00F83C32" w:rsidRPr="007F4C1E" w:rsidRDefault="00F83C32" w:rsidP="00F83C32">
            <w:pPr>
              <w:spacing w:before="80" w:after="80" w:line="264" w:lineRule="auto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Posiadająca doświadczenie polegające na pełnieniu funkcji kierownika robót w swojej specjalności lub kierownika budowy;</w:t>
            </w:r>
          </w:p>
        </w:tc>
        <w:tc>
          <w:tcPr>
            <w:tcW w:w="4548" w:type="dxa"/>
            <w:vAlign w:val="center"/>
          </w:tcPr>
          <w:p w14:paraId="33932FAC" w14:textId="30BD5F59" w:rsidR="00F83C32" w:rsidRPr="004B6181" w:rsidRDefault="00F83C32" w:rsidP="004B6181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</w:tc>
      </w:tr>
      <w:tr w:rsidR="004A05EC" w:rsidRPr="007F4C1E" w14:paraId="1257F045" w14:textId="77777777" w:rsidTr="00F83C32">
        <w:trPr>
          <w:trHeight w:val="455"/>
          <w:jc w:val="center"/>
        </w:trPr>
        <w:tc>
          <w:tcPr>
            <w:tcW w:w="699" w:type="dxa"/>
            <w:vMerge w:val="restart"/>
            <w:vAlign w:val="center"/>
          </w:tcPr>
          <w:p w14:paraId="6C91AF6B" w14:textId="4188D707" w:rsidR="004A05EC" w:rsidRPr="007F4C1E" w:rsidRDefault="00A469B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4.</w:t>
            </w:r>
          </w:p>
        </w:tc>
        <w:tc>
          <w:tcPr>
            <w:tcW w:w="2268" w:type="dxa"/>
            <w:vMerge w:val="restart"/>
            <w:vAlign w:val="center"/>
          </w:tcPr>
          <w:p w14:paraId="7599B550" w14:textId="77777777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E769A08" w14:textId="4144CF60" w:rsidR="004A05EC" w:rsidRPr="007F4C1E" w:rsidRDefault="004A05EC" w:rsidP="004A05EC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Kierownik </w:t>
            </w:r>
            <w:r w:rsidRPr="007F4C1E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robót teletechnicznych</w:t>
            </w:r>
          </w:p>
        </w:tc>
        <w:tc>
          <w:tcPr>
            <w:tcW w:w="6237" w:type="dxa"/>
          </w:tcPr>
          <w:p w14:paraId="46FFF262" w14:textId="221B3283" w:rsidR="004A05EC" w:rsidRPr="007F4C1E" w:rsidRDefault="004A05EC" w:rsidP="004A05EC">
            <w:pPr>
              <w:spacing w:before="80" w:after="80" w:line="264" w:lineRule="auto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Posiadająca</w:t>
            </w:r>
            <w:r w:rsidRPr="007F4C1E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uprawnienia budowlane** do kierowania robotami budowlanymi bez ograniczeń w specjalności teletechnicznej, niezbędne do realizacji zamówienia, lub odpowiadające im ważne uprawnienia budowlane, które zostały wydane na podstawie wcześniej obowiązujących przepisów prawa lub równoważne,</w:t>
            </w:r>
          </w:p>
        </w:tc>
        <w:tc>
          <w:tcPr>
            <w:tcW w:w="4548" w:type="dxa"/>
            <w:vAlign w:val="center"/>
          </w:tcPr>
          <w:p w14:paraId="12B3C857" w14:textId="77777777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16197066" w14:textId="77777777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Nr uprawnień:</w:t>
            </w:r>
          </w:p>
          <w:p w14:paraId="708751BF" w14:textId="68F9B4C5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……………………………………………..</w:t>
            </w:r>
          </w:p>
        </w:tc>
      </w:tr>
      <w:tr w:rsidR="004B6181" w:rsidRPr="007F4C1E" w14:paraId="04080DCD" w14:textId="77777777" w:rsidTr="004B6181">
        <w:trPr>
          <w:trHeight w:val="659"/>
          <w:jc w:val="center"/>
        </w:trPr>
        <w:tc>
          <w:tcPr>
            <w:tcW w:w="699" w:type="dxa"/>
            <w:vMerge/>
            <w:vAlign w:val="center"/>
          </w:tcPr>
          <w:p w14:paraId="52A93F7D" w14:textId="77777777" w:rsidR="004B6181" w:rsidRPr="007F4C1E" w:rsidRDefault="004B6181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034B50FD" w14:textId="77777777" w:rsidR="004B6181" w:rsidRPr="007F4C1E" w:rsidRDefault="004B6181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41F56FA2" w14:textId="24CDB952" w:rsidR="004B6181" w:rsidRPr="007F4C1E" w:rsidRDefault="004B6181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6237" w:type="dxa"/>
          </w:tcPr>
          <w:p w14:paraId="7FC86FCA" w14:textId="4B33D59F" w:rsidR="004B6181" w:rsidRPr="007F4C1E" w:rsidRDefault="004B6181" w:rsidP="00F83C32">
            <w:pPr>
              <w:spacing w:before="80" w:after="80" w:line="264" w:lineRule="auto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Posiadająca doświadczenie polegające na pełnieniu funkcji kierownika robót w swojej specjalności lub kierownika budowy;</w:t>
            </w:r>
          </w:p>
        </w:tc>
        <w:tc>
          <w:tcPr>
            <w:tcW w:w="4548" w:type="dxa"/>
            <w:vAlign w:val="center"/>
          </w:tcPr>
          <w:p w14:paraId="6AE23B41" w14:textId="4319170A" w:rsidR="004B6181" w:rsidRPr="004B6181" w:rsidRDefault="004B6181" w:rsidP="004B6181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</w:tc>
      </w:tr>
    </w:tbl>
    <w:p w14:paraId="543EBD43" w14:textId="77777777" w:rsidR="0010255E" w:rsidRPr="007F4C1E" w:rsidRDefault="0010255E" w:rsidP="0028156E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p w14:paraId="544F7521" w14:textId="77777777" w:rsidR="0010255E" w:rsidRPr="007F4C1E" w:rsidRDefault="0010255E" w:rsidP="00F83C32">
      <w:pPr>
        <w:tabs>
          <w:tab w:val="left" w:pos="567"/>
        </w:tabs>
        <w:spacing w:after="80"/>
        <w:ind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7F4C1E">
        <w:rPr>
          <w:rFonts w:ascii="Times New Roman" w:hAnsi="Times New Roman" w:cs="Times New Roman"/>
          <w:i/>
          <w:iCs/>
          <w:sz w:val="20"/>
          <w:szCs w:val="20"/>
        </w:rPr>
        <w:t>*)</w:t>
      </w:r>
      <w:r w:rsidRPr="007F4C1E">
        <w:rPr>
          <w:rFonts w:ascii="Times New Roman" w:hAnsi="Times New Roman" w:cs="Times New Roman"/>
          <w:i/>
          <w:iCs/>
          <w:sz w:val="20"/>
          <w:szCs w:val="20"/>
        </w:rPr>
        <w:tab/>
        <w:t>niepotrzebne skreślić</w:t>
      </w:r>
    </w:p>
    <w:p w14:paraId="0C82EEF8" w14:textId="7E3A1A4F" w:rsidR="0028156E" w:rsidRPr="007F4C1E" w:rsidRDefault="0010255E" w:rsidP="00F83C32">
      <w:pPr>
        <w:tabs>
          <w:tab w:val="left" w:pos="567"/>
        </w:tabs>
        <w:spacing w:after="80"/>
        <w:ind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4C1E">
        <w:rPr>
          <w:rFonts w:ascii="Times New Roman" w:hAnsi="Times New Roman" w:cs="Times New Roman"/>
          <w:i/>
          <w:iCs/>
          <w:sz w:val="20"/>
          <w:szCs w:val="20"/>
        </w:rPr>
        <w:t>**)</w:t>
      </w:r>
      <w:r w:rsidRPr="007F4C1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Wymogi dla osób w zakresie posiadanych uprawnień budowlanych, </w:t>
      </w:r>
      <w:r w:rsidR="00F83C32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są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zgodne z ustawą z dnia 7 lipca 1994 r. Prawo budowlane</w:t>
      </w:r>
      <w:r w:rsidR="00185A99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oraz aktualnym obowiązującym rozporządzeniem Ministra Infrastruktury i Rozwoju z dnia 11 września 2014 r. w sprawie samodzielnych funkcji technicznych w budownictwie. Stosownie do art.</w:t>
      </w:r>
      <w:r w:rsidR="00E602A7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12 ust. 7 ustawy Prawo budowlane, podstawę do wykonywania samodzielnych funkcji technicznych w budownictwie stanowi m.in. wpis na listę członków właściwej izby samorządu zawodowego, potwierdzony zaświa</w:t>
      </w:r>
      <w:r w:rsidR="00185A99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dczeniem wydanym przez tę izbę.</w:t>
      </w:r>
    </w:p>
    <w:p w14:paraId="16166721" w14:textId="77777777" w:rsidR="0028156E" w:rsidRPr="007F4C1E" w:rsidRDefault="0028156E" w:rsidP="0010255E">
      <w:pPr>
        <w:spacing w:after="80"/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4AACB5C" w14:textId="4EBC50AF" w:rsidR="0028156E" w:rsidRPr="007F4C1E" w:rsidRDefault="0028156E" w:rsidP="0010255E">
      <w:pPr>
        <w:shd w:val="clear" w:color="auto" w:fill="FFFFFF"/>
        <w:spacing w:after="8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4C1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Informacje dodatkowe:</w:t>
      </w:r>
    </w:p>
    <w:p w14:paraId="1EDC30A1" w14:textId="581274D8" w:rsidR="0010255E" w:rsidRPr="007F4C1E" w:rsidRDefault="0010255E" w:rsidP="0010255E">
      <w:pPr>
        <w:spacing w:after="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J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edna osoba może zostać wskazana do pełnienia więcej niż jednej funkcji, pod warunkiem, że spełnia wymagania dla każdej z funkcji, na którą jest wskazywana. Osoby wskazane w wykazie osób będą </w:t>
      </w:r>
      <w:r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brały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</w:t>
      </w:r>
      <w:r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dział w realizacji zamówienia. Jesteśmy świadomi, że ew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entualna zmiana tych osób na etapie realizacji zamówienia będzie wymagała uprzedniej, pisemnej zgody Zamawiającego. Nowe, zaproponowane osoby będą musiały posiadać kwalifikacje i doświadczenie co najmniej tożsame z zastępowaną osobą. </w:t>
      </w:r>
    </w:p>
    <w:p w14:paraId="0D0D402D" w14:textId="77777777" w:rsidR="0010255E" w:rsidRPr="007F4C1E" w:rsidRDefault="0010255E" w:rsidP="0010255E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p w14:paraId="5063BB6A" w14:textId="77777777" w:rsidR="0010255E" w:rsidRPr="007F4C1E" w:rsidRDefault="0010255E" w:rsidP="0010255E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>…………….………………..</w:t>
      </w:r>
      <w:r w:rsidRPr="007F4C1E">
        <w:rPr>
          <w:rFonts w:ascii="Times New Roman" w:eastAsia="Times New Roman" w:hAnsi="Times New Roman" w:cs="Times New Roman"/>
          <w:i/>
          <w:iCs/>
        </w:rPr>
        <w:t xml:space="preserve">, </w:t>
      </w:r>
      <w:r w:rsidRPr="007F4C1E">
        <w:rPr>
          <w:rFonts w:ascii="Times New Roman" w:eastAsia="Times New Roman" w:hAnsi="Times New Roman" w:cs="Times New Roman"/>
        </w:rPr>
        <w:t xml:space="preserve">dnia ………….……. r. </w:t>
      </w:r>
    </w:p>
    <w:p w14:paraId="1D19BB26" w14:textId="77777777" w:rsidR="0010255E" w:rsidRPr="007F4C1E" w:rsidRDefault="0010255E" w:rsidP="0010255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00425D98" w14:textId="4EC3FC11" w:rsidR="0010255E" w:rsidRPr="007F4C1E" w:rsidRDefault="0010255E" w:rsidP="00E91383">
      <w:pPr>
        <w:spacing w:after="0" w:line="264" w:lineRule="auto"/>
        <w:ind w:firstLine="4820"/>
        <w:jc w:val="both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sectPr w:rsidR="0010255E" w:rsidRPr="007F4C1E" w:rsidSect="00207366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2CB9E" w14:textId="77777777" w:rsidR="00E007B6" w:rsidRDefault="00E007B6" w:rsidP="00AF6DA9">
      <w:pPr>
        <w:spacing w:after="0" w:line="240" w:lineRule="auto"/>
      </w:pPr>
      <w:r>
        <w:separator/>
      </w:r>
    </w:p>
  </w:endnote>
  <w:endnote w:type="continuationSeparator" w:id="0">
    <w:p w14:paraId="08AC227C" w14:textId="77777777" w:rsidR="00E007B6" w:rsidRDefault="00E007B6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8FCCC" w14:textId="77777777" w:rsidR="00E007B6" w:rsidRDefault="00E007B6" w:rsidP="00AF6DA9">
      <w:pPr>
        <w:spacing w:after="0" w:line="240" w:lineRule="auto"/>
      </w:pPr>
      <w:r>
        <w:separator/>
      </w:r>
    </w:p>
  </w:footnote>
  <w:footnote w:type="continuationSeparator" w:id="0">
    <w:p w14:paraId="7DFB7FEE" w14:textId="77777777" w:rsidR="00E007B6" w:rsidRDefault="00E007B6" w:rsidP="00AF6DA9">
      <w:pPr>
        <w:spacing w:after="0" w:line="240" w:lineRule="auto"/>
      </w:pPr>
      <w:r>
        <w:continuationSeparator/>
      </w:r>
    </w:p>
  </w:footnote>
  <w:footnote w:id="1">
    <w:p w14:paraId="037B8994" w14:textId="474857F2" w:rsidR="00F83C32" w:rsidRPr="004D3EFB" w:rsidRDefault="00F83C32" w:rsidP="00E602A7">
      <w:pPr>
        <w:pStyle w:val="Tekstprzypisudolnego"/>
        <w:jc w:val="both"/>
        <w:rPr>
          <w:sz w:val="18"/>
          <w:szCs w:val="18"/>
        </w:rPr>
      </w:pPr>
      <w:r w:rsidRPr="004D3EFB">
        <w:rPr>
          <w:rStyle w:val="Odwoanieprzypisudolnego"/>
          <w:sz w:val="18"/>
          <w:szCs w:val="18"/>
        </w:rPr>
        <w:footnoteRef/>
      </w:r>
      <w:r w:rsidRPr="004D3EFB">
        <w:rPr>
          <w:sz w:val="18"/>
          <w:szCs w:val="18"/>
        </w:rPr>
        <w:t xml:space="preserve"> </w:t>
      </w:r>
      <w:r w:rsidR="004D3EFB">
        <w:rPr>
          <w:color w:val="000000" w:themeColor="text1"/>
          <w:sz w:val="18"/>
          <w:szCs w:val="18"/>
        </w:rPr>
        <w:t>S</w:t>
      </w:r>
      <w:r w:rsidRPr="004D3EFB">
        <w:rPr>
          <w:color w:val="000000" w:themeColor="text1"/>
          <w:sz w:val="18"/>
          <w:szCs w:val="18"/>
        </w:rPr>
        <w:t xml:space="preserve">kierowanych przez Wykonawcę do realizacji zamówienia publicznego, w szczególności odpowiedzialnych za </w:t>
      </w:r>
      <w:r w:rsidR="004D3EFB">
        <w:rPr>
          <w:color w:val="000000" w:themeColor="text1"/>
          <w:sz w:val="18"/>
          <w:szCs w:val="18"/>
        </w:rPr>
        <w:t>wykonanie</w:t>
      </w:r>
      <w:r w:rsidR="004D3EFB" w:rsidRPr="004D3EFB">
        <w:rPr>
          <w:b/>
          <w:bCs/>
          <w:sz w:val="18"/>
          <w:szCs w:val="18"/>
        </w:rPr>
        <w:t xml:space="preserve"> ROBÓT BUDOWLANYCH</w:t>
      </w:r>
      <w:r w:rsidR="004D3EFB">
        <w:rPr>
          <w:color w:val="000000" w:themeColor="text1"/>
          <w:sz w:val="18"/>
          <w:szCs w:val="18"/>
        </w:rPr>
        <w:t>, k</w:t>
      </w:r>
      <w:r w:rsidRPr="004D3EFB">
        <w:rPr>
          <w:color w:val="000000" w:themeColor="text1"/>
          <w:sz w:val="18"/>
          <w:szCs w:val="18"/>
        </w:rPr>
        <w:t>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4D3EFB">
        <w:rPr>
          <w:color w:val="000000" w:themeColor="text1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01B17"/>
    <w:multiLevelType w:val="hybridMultilevel"/>
    <w:tmpl w:val="DD721DFA"/>
    <w:lvl w:ilvl="0" w:tplc="0B121B8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753615D8">
      <w:numFmt w:val="bullet"/>
      <w:lvlText w:val="-"/>
      <w:lvlJc w:val="left"/>
      <w:pPr>
        <w:ind w:left="3398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C8053CD"/>
    <w:multiLevelType w:val="hybridMultilevel"/>
    <w:tmpl w:val="5C4414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CC415B7"/>
    <w:multiLevelType w:val="hybridMultilevel"/>
    <w:tmpl w:val="9F2CCF9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753615D8">
      <w:numFmt w:val="bullet"/>
      <w:lvlText w:val="-"/>
      <w:lvlJc w:val="left"/>
      <w:pPr>
        <w:ind w:left="3398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CE1673F"/>
    <w:multiLevelType w:val="hybridMultilevel"/>
    <w:tmpl w:val="705C1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3C13"/>
    <w:multiLevelType w:val="hybridMultilevel"/>
    <w:tmpl w:val="CF6A9A3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830C7"/>
    <w:multiLevelType w:val="hybridMultilevel"/>
    <w:tmpl w:val="705C1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B467B"/>
    <w:multiLevelType w:val="hybridMultilevel"/>
    <w:tmpl w:val="9F2CCF9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753615D8">
      <w:numFmt w:val="bullet"/>
      <w:lvlText w:val="-"/>
      <w:lvlJc w:val="left"/>
      <w:pPr>
        <w:ind w:left="3398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D79058C"/>
    <w:multiLevelType w:val="hybridMultilevel"/>
    <w:tmpl w:val="CF6A9A3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6C41030"/>
    <w:multiLevelType w:val="hybridMultilevel"/>
    <w:tmpl w:val="FC0622DE"/>
    <w:lvl w:ilvl="0" w:tplc="427AD65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2181EFF"/>
    <w:multiLevelType w:val="hybridMultilevel"/>
    <w:tmpl w:val="C424436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CF7E3D"/>
    <w:multiLevelType w:val="hybridMultilevel"/>
    <w:tmpl w:val="705C1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74B3A"/>
    <w:multiLevelType w:val="hybridMultilevel"/>
    <w:tmpl w:val="72800F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F664B9B"/>
    <w:multiLevelType w:val="hybridMultilevel"/>
    <w:tmpl w:val="666EF4DA"/>
    <w:lvl w:ilvl="0" w:tplc="D7F45C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A9"/>
    <w:rsid w:val="00005DF9"/>
    <w:rsid w:val="000169AC"/>
    <w:rsid w:val="000B731E"/>
    <w:rsid w:val="000C5441"/>
    <w:rsid w:val="000D608B"/>
    <w:rsid w:val="0010255E"/>
    <w:rsid w:val="00185A99"/>
    <w:rsid w:val="00207366"/>
    <w:rsid w:val="002459E0"/>
    <w:rsid w:val="002532FB"/>
    <w:rsid w:val="00262022"/>
    <w:rsid w:val="0028156E"/>
    <w:rsid w:val="002D73FF"/>
    <w:rsid w:val="003A2E47"/>
    <w:rsid w:val="003B0253"/>
    <w:rsid w:val="00410CA0"/>
    <w:rsid w:val="004269EE"/>
    <w:rsid w:val="004764D6"/>
    <w:rsid w:val="004A05EC"/>
    <w:rsid w:val="004B6181"/>
    <w:rsid w:val="004D3EFB"/>
    <w:rsid w:val="004E20F7"/>
    <w:rsid w:val="00542D7A"/>
    <w:rsid w:val="00572476"/>
    <w:rsid w:val="00630316"/>
    <w:rsid w:val="00664122"/>
    <w:rsid w:val="006723A9"/>
    <w:rsid w:val="006762C3"/>
    <w:rsid w:val="0068018C"/>
    <w:rsid w:val="00733673"/>
    <w:rsid w:val="007F4C1E"/>
    <w:rsid w:val="008210A8"/>
    <w:rsid w:val="008F0041"/>
    <w:rsid w:val="008F1DC6"/>
    <w:rsid w:val="00902FD3"/>
    <w:rsid w:val="00A05328"/>
    <w:rsid w:val="00A469BE"/>
    <w:rsid w:val="00A8781B"/>
    <w:rsid w:val="00AF6DA9"/>
    <w:rsid w:val="00B00A99"/>
    <w:rsid w:val="00B52076"/>
    <w:rsid w:val="00B865E4"/>
    <w:rsid w:val="00BC45D4"/>
    <w:rsid w:val="00BC5965"/>
    <w:rsid w:val="00BD2562"/>
    <w:rsid w:val="00BD2EFA"/>
    <w:rsid w:val="00C229BD"/>
    <w:rsid w:val="00C97CDA"/>
    <w:rsid w:val="00CE1ED2"/>
    <w:rsid w:val="00D4229B"/>
    <w:rsid w:val="00E007B6"/>
    <w:rsid w:val="00E33056"/>
    <w:rsid w:val="00E55A2E"/>
    <w:rsid w:val="00E602A7"/>
    <w:rsid w:val="00E91383"/>
    <w:rsid w:val="00EC19AD"/>
    <w:rsid w:val="00EE0D7C"/>
    <w:rsid w:val="00F6225C"/>
    <w:rsid w:val="00F83409"/>
    <w:rsid w:val="00F83C32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DB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DA9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EFB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EFB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33056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094E0B-7844-46AD-B26B-9C0A1902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TENDERS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Płaciszewska</dc:creator>
  <cp:keywords/>
  <dc:description/>
  <cp:lastModifiedBy>Agnieszka Goździewska</cp:lastModifiedBy>
  <cp:revision>2</cp:revision>
  <dcterms:created xsi:type="dcterms:W3CDTF">2021-01-19T13:10:00Z</dcterms:created>
  <dcterms:modified xsi:type="dcterms:W3CDTF">2021-01-19T13:10:00Z</dcterms:modified>
</cp:coreProperties>
</file>